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F6" w:rsidRDefault="003950F6" w:rsidP="003950F6">
      <w:pPr>
        <w:pStyle w:val="Normlnweb"/>
        <w:ind w:left="1416" w:firstLine="708"/>
        <w:rPr>
          <w:u w:val="single"/>
        </w:rPr>
      </w:pPr>
      <w:r w:rsidRPr="003950F6">
        <w:rPr>
          <w:u w:val="single"/>
        </w:rPr>
        <w:t>Svěřenc</w:t>
      </w:r>
      <w:r>
        <w:rPr>
          <w:u w:val="single"/>
        </w:rPr>
        <w:t xml:space="preserve">i psího útulku TS HB Mírovka </w:t>
      </w:r>
    </w:p>
    <w:p w:rsidR="00816A47" w:rsidRDefault="00816A47" w:rsidP="00816A47">
      <w:pPr>
        <w:pStyle w:val="Normlnweb"/>
        <w:rPr>
          <w:sz w:val="20"/>
          <w:szCs w:val="20"/>
        </w:rPr>
      </w:pPr>
      <w:r w:rsidRPr="00816A47">
        <w:rPr>
          <w:sz w:val="20"/>
          <w:szCs w:val="20"/>
        </w:rPr>
        <w:t xml:space="preserve">Správce útulku E. </w:t>
      </w:r>
      <w:proofErr w:type="spellStart"/>
      <w:r w:rsidRPr="00816A47">
        <w:rPr>
          <w:sz w:val="20"/>
          <w:szCs w:val="20"/>
        </w:rPr>
        <w:t>Rippelová</w:t>
      </w:r>
      <w:proofErr w:type="spellEnd"/>
      <w:r w:rsidRPr="00816A47">
        <w:rPr>
          <w:sz w:val="20"/>
          <w:szCs w:val="20"/>
        </w:rPr>
        <w:t xml:space="preserve"> mob.602 262 429, e-mail: </w:t>
      </w:r>
      <w:hyperlink r:id="rId4" w:history="1">
        <w:r w:rsidRPr="00072325">
          <w:rPr>
            <w:rStyle w:val="Hypertextovodkaz"/>
            <w:sz w:val="20"/>
            <w:szCs w:val="20"/>
          </w:rPr>
          <w:t>erippelová@tshb.cz</w:t>
        </w:r>
      </w:hyperlink>
    </w:p>
    <w:p w:rsidR="00816A47" w:rsidRPr="00816A47" w:rsidRDefault="00816A47" w:rsidP="00816A47">
      <w:pPr>
        <w:pStyle w:val="Normlnweb"/>
        <w:rPr>
          <w:sz w:val="20"/>
          <w:szCs w:val="20"/>
        </w:rPr>
      </w:pPr>
    </w:p>
    <w:p w:rsidR="003950F6" w:rsidRDefault="003950F6" w:rsidP="003950F6">
      <w:r>
        <w:t>  </w:t>
      </w:r>
      <w:proofErr w:type="spellStart"/>
      <w:r>
        <w:t>Derry</w:t>
      </w:r>
      <w:proofErr w:type="spellEnd"/>
      <w:r>
        <w:t xml:space="preserve">, příjem </w:t>
      </w:r>
      <w:proofErr w:type="gramStart"/>
      <w:r>
        <w:t>10.1.2024</w:t>
      </w:r>
      <w:proofErr w:type="gramEnd"/>
      <w:r>
        <w:t>, kříženec vážící 23 kg, hodný, temperamentní</w:t>
      </w:r>
    </w:p>
    <w:p w:rsidR="003950F6" w:rsidRDefault="003950F6" w:rsidP="003950F6">
      <w:pPr>
        <w:pStyle w:val="Normlnweb"/>
      </w:pPr>
      <w:r>
        <w:rPr>
          <w:noProof/>
        </w:rPr>
        <w:drawing>
          <wp:inline distT="0" distB="0" distL="0" distR="0" wp14:anchorId="65EEB28B" wp14:editId="6D095031">
            <wp:extent cx="1801091" cy="1729972"/>
            <wp:effectExtent l="0" t="0" r="8890" b="3810"/>
            <wp:docPr id="2" name="obrázek 2" descr="C:\Users\okotera\AppData\Local\Microsoft\Windows\INetCache\Content.Outlook\VFINY9B8\Derry 2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otera\AppData\Local\Microsoft\Windows\INetCache\Content.Outlook\VFINY9B8\Derry 2-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681" cy="174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F6" w:rsidRDefault="003950F6" w:rsidP="003950F6"/>
    <w:p w:rsidR="003950F6" w:rsidRDefault="003950F6" w:rsidP="003950F6">
      <w:r>
        <w:t xml:space="preserve">  Brit, příjem </w:t>
      </w:r>
      <w:proofErr w:type="gramStart"/>
      <w:r>
        <w:t>13.1.2024</w:t>
      </w:r>
      <w:proofErr w:type="gramEnd"/>
      <w:r>
        <w:t xml:space="preserve">, kříženec NO, váha 30 kg, hodný, </w:t>
      </w:r>
      <w:r>
        <w:t>trochu uštěkaný a občas i vyje</w:t>
      </w:r>
    </w:p>
    <w:p w:rsidR="003950F6" w:rsidRPr="003950F6" w:rsidRDefault="003950F6" w:rsidP="0039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50F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07128" cy="2142044"/>
            <wp:effectExtent l="0" t="0" r="0" b="0"/>
            <wp:docPr id="1" name="Obrázek 1" descr="C:\Users\okotera\AppData\Local\Microsoft\Windows\INetCache\Content.Outlook\VFINY9B8\4-24 B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otera\AppData\Local\Microsoft\Windows\INetCache\Content.Outlook\VFINY9B8\4-24 Br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69" cy="217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F6" w:rsidRPr="003950F6" w:rsidRDefault="003950F6" w:rsidP="003950F6"/>
    <w:p w:rsidR="003950F6" w:rsidRPr="003950F6" w:rsidRDefault="00816A47" w:rsidP="003950F6">
      <w:proofErr w:type="spellStart"/>
      <w:r>
        <w:t>Enzo</w:t>
      </w:r>
      <w:proofErr w:type="spellEnd"/>
      <w:r>
        <w:t xml:space="preserve">, příjem </w:t>
      </w:r>
      <w:proofErr w:type="gramStart"/>
      <w:r>
        <w:t>20.1.2024</w:t>
      </w:r>
      <w:proofErr w:type="gramEnd"/>
      <w:r>
        <w:t>, malý hladkosrstý  kříženec, bojácný, zatím se okoukává a nijak neprojevuje</w:t>
      </w:r>
    </w:p>
    <w:p w:rsidR="00816A47" w:rsidRPr="00816A47" w:rsidRDefault="00816A47" w:rsidP="0081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A4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06563" cy="1634837"/>
            <wp:effectExtent l="0" t="0" r="0" b="3810"/>
            <wp:docPr id="3" name="Obrázek 3" descr="C:\Users\okotera\AppData\Local\Microsoft\Windows\INetCache\Content.Outlook\VFINY9B8\5-24 En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otera\AppData\Local\Microsoft\Windows\INetCache\Content.Outlook\VFINY9B8\5-24 Enz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667" cy="165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F6" w:rsidRPr="003950F6" w:rsidRDefault="003950F6" w:rsidP="003950F6">
      <w:bookmarkStart w:id="0" w:name="_GoBack"/>
      <w:bookmarkEnd w:id="0"/>
    </w:p>
    <w:sectPr w:rsidR="003950F6" w:rsidRPr="0039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F6"/>
    <w:rsid w:val="002D5334"/>
    <w:rsid w:val="003950F6"/>
    <w:rsid w:val="0081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52F8"/>
  <w15:chartTrackingRefBased/>
  <w15:docId w15:val="{B78FE718-DB19-4F9E-8D6D-88565F7A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6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erippelov&#225;@tshb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Kotěra Ondřej</dc:creator>
  <cp:keywords/>
  <dc:description/>
  <cp:lastModifiedBy>Kotěra Ondřej</cp:lastModifiedBy>
  <cp:revision>1</cp:revision>
  <dcterms:created xsi:type="dcterms:W3CDTF">2024-01-23T07:40:00Z</dcterms:created>
  <dcterms:modified xsi:type="dcterms:W3CDTF">2024-01-23T07:57:00Z</dcterms:modified>
</cp:coreProperties>
</file>